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9B0580" w:rsidRPr="009B0580" w:rsidRDefault="009B0580" w:rsidP="009B0580">
      <w:pPr>
        <w:jc w:val="center"/>
        <w:rPr>
          <w:rFonts w:asciiTheme="minorHAnsi" w:hAnsiTheme="minorHAnsi"/>
          <w:b/>
          <w:sz w:val="26"/>
          <w:szCs w:val="26"/>
        </w:rPr>
      </w:pPr>
      <w:r w:rsidRPr="009B0580">
        <w:rPr>
          <w:rFonts w:asciiTheme="minorHAnsi" w:hAnsiTheme="minorHAnsi"/>
          <w:b/>
          <w:sz w:val="26"/>
          <w:szCs w:val="26"/>
        </w:rPr>
        <w:t>The case for kerbside waste education</w:t>
      </w:r>
      <w:r w:rsidR="00016B6E">
        <w:rPr>
          <w:rFonts w:asciiTheme="minorHAnsi" w:hAnsiTheme="minorHAnsi"/>
          <w:b/>
          <w:sz w:val="26"/>
          <w:szCs w:val="26"/>
        </w:rPr>
        <w:t xml:space="preserve"> program</w:t>
      </w:r>
      <w:r w:rsidRPr="009B0580">
        <w:rPr>
          <w:rFonts w:asciiTheme="minorHAnsi" w:hAnsiTheme="minorHAnsi"/>
          <w:b/>
          <w:sz w:val="26"/>
          <w:szCs w:val="26"/>
        </w:rPr>
        <w:t xml:space="preserve"> in</w:t>
      </w:r>
      <w:r w:rsidR="00016B6E">
        <w:rPr>
          <w:rFonts w:asciiTheme="minorHAnsi" w:hAnsiTheme="minorHAnsi"/>
          <w:b/>
          <w:sz w:val="26"/>
          <w:szCs w:val="26"/>
        </w:rPr>
        <w:t xml:space="preserve"> early childhood education and</w:t>
      </w:r>
      <w:r w:rsidRPr="009B0580">
        <w:rPr>
          <w:rFonts w:asciiTheme="minorHAnsi" w:hAnsiTheme="minorHAnsi"/>
          <w:b/>
          <w:sz w:val="26"/>
          <w:szCs w:val="26"/>
        </w:rPr>
        <w:t xml:space="preserve"> preschools</w:t>
      </w:r>
      <w:r w:rsidR="00016B6E">
        <w:rPr>
          <w:rFonts w:asciiTheme="minorHAnsi" w:hAnsiTheme="minorHAnsi"/>
          <w:b/>
          <w:sz w:val="26"/>
          <w:szCs w:val="26"/>
        </w:rPr>
        <w:t>.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Circular e</w:t>
      </w:r>
      <w:r w:rsidRPr="00752B84">
        <w:rPr>
          <w:rFonts w:ascii="Calibri" w:hAnsi="Calibri" w:cs="Arial"/>
          <w:sz w:val="22"/>
          <w:szCs w:val="18"/>
        </w:rPr>
        <w:t>conomy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proofErr w:type="gramStart"/>
      <w:r>
        <w:rPr>
          <w:rFonts w:ascii="Calibri" w:hAnsi="Calibri" w:cs="Arial"/>
          <w:sz w:val="22"/>
          <w:szCs w:val="18"/>
        </w:rPr>
        <w:t>Overseas</w:t>
      </w:r>
      <w:proofErr w:type="gramEnd"/>
      <w:r>
        <w:rPr>
          <w:rFonts w:ascii="Calibri" w:hAnsi="Calibri" w:cs="Arial"/>
          <w:sz w:val="22"/>
          <w:szCs w:val="18"/>
        </w:rPr>
        <w:t xml:space="preserve"> experiences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proofErr w:type="gram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proofErr w:type="gramEnd"/>
      <w:r w:rsidRPr="00752B84">
        <w:rPr>
          <w:rFonts w:ascii="Calibri" w:hAnsi="Calibri" w:cs="Arial"/>
          <w:sz w:val="18"/>
          <w:szCs w:val="18"/>
        </w:rPr>
        <w:t xml:space="preserve">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</w:t>
      </w:r>
      <w:proofErr w:type="spellStart"/>
      <w:r>
        <w:rPr>
          <w:rFonts w:ascii="Calibri" w:hAnsi="Calibri" w:cs="Arial"/>
          <w:sz w:val="18"/>
          <w:szCs w:val="18"/>
        </w:rPr>
        <w:t>inc</w:t>
      </w:r>
      <w:proofErr w:type="spellEnd"/>
      <w:r>
        <w:rPr>
          <w:rFonts w:ascii="Calibri" w:hAnsi="Calibri" w:cs="Arial"/>
          <w:sz w:val="18"/>
          <w:szCs w:val="18"/>
        </w:rPr>
        <w:t xml:space="preserve">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 xml:space="preserve">medical, ocean plastics, paint, tyres </w:t>
      </w:r>
      <w:proofErr w:type="spellStart"/>
      <w:r w:rsidRPr="00752B84">
        <w:rPr>
          <w:rFonts w:ascii="Calibri" w:hAnsi="Calibri" w:cs="Arial"/>
          <w:sz w:val="18"/>
          <w:szCs w:val="18"/>
        </w:rPr>
        <w:t>etc</w:t>
      </w:r>
      <w:proofErr w:type="spellEnd"/>
      <w:r w:rsidRPr="00752B84">
        <w:rPr>
          <w:rFonts w:ascii="Calibri" w:hAnsi="Calibri" w:cs="Arial"/>
          <w:sz w:val="18"/>
          <w:szCs w:val="18"/>
        </w:rPr>
        <w:t>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proofErr w:type="gram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proofErr w:type="gramEnd"/>
      <w:r w:rsidRPr="00752B8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AC5903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A6FC0F" wp14:editId="3E20B4CD">
            <wp:simplePos x="0" y="0"/>
            <wp:positionH relativeFrom="margin">
              <wp:posOffset>28575</wp:posOffset>
            </wp:positionH>
            <wp:positionV relativeFrom="paragraph">
              <wp:posOffset>99060</wp:posOffset>
            </wp:positionV>
            <wp:extent cx="166948" cy="190725"/>
            <wp:effectExtent l="0" t="0" r="5080" b="0"/>
            <wp:wrapNone/>
            <wp:docPr id="3" name="Picture 3" descr="Image result for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8" cy="1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65E69" w:rsidRPr="00752B84">
        <w:rPr>
          <w:rFonts w:ascii="Calibri" w:hAnsi="Calibri" w:cs="Arial"/>
          <w:sz w:val="18"/>
          <w:szCs w:val="18"/>
        </w:rPr>
        <w:t>monitoring</w:t>
      </w:r>
      <w:proofErr w:type="gramEnd"/>
      <w:r w:rsidR="00B65E69" w:rsidRPr="00752B84">
        <w:rPr>
          <w:rFonts w:ascii="Calibri" w:hAnsi="Calibri" w:cs="Arial"/>
          <w:sz w:val="18"/>
          <w:szCs w:val="18"/>
        </w:rPr>
        <w:t xml:space="preserve"> performance)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proofErr w:type="spellStart"/>
      <w:proofErr w:type="gramStart"/>
      <w:r>
        <w:rPr>
          <w:rFonts w:ascii="Calibri" w:hAnsi="Calibri" w:cs="Arial"/>
          <w:sz w:val="18"/>
          <w:szCs w:val="18"/>
        </w:rPr>
        <w:t>inc</w:t>
      </w:r>
      <w:proofErr w:type="spellEnd"/>
      <w:proofErr w:type="gramEnd"/>
      <w:r>
        <w:rPr>
          <w:rFonts w:ascii="Calibri" w:hAnsi="Calibri" w:cs="Arial"/>
          <w:sz w:val="18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Recycling </w:t>
      </w:r>
      <w:r w:rsidRPr="00752B84">
        <w:rPr>
          <w:rFonts w:ascii="Calibri" w:hAnsi="Calibri" w:cs="Arial"/>
          <w:sz w:val="20"/>
          <w:szCs w:val="18"/>
        </w:rPr>
        <w:t>(</w:t>
      </w:r>
      <w:proofErr w:type="spellStart"/>
      <w:r w:rsidRPr="00752B84">
        <w:rPr>
          <w:rFonts w:ascii="Calibri" w:hAnsi="Calibri" w:cs="Arial"/>
          <w:sz w:val="20"/>
          <w:szCs w:val="18"/>
        </w:rPr>
        <w:t>inc</w:t>
      </w:r>
      <w:proofErr w:type="spellEnd"/>
      <w:r w:rsidRPr="00752B84">
        <w:rPr>
          <w:rFonts w:ascii="Calibri" w:hAnsi="Calibri" w:cs="Arial"/>
          <w:sz w:val="20"/>
          <w:szCs w:val="18"/>
        </w:rPr>
        <w:t xml:space="preserve">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proofErr w:type="gram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proofErr w:type="gramEnd"/>
      <w:r w:rsidRPr="00752B84">
        <w:rPr>
          <w:rFonts w:ascii="Calibri" w:hAnsi="Calibri" w:cs="Arial"/>
          <w:sz w:val="18"/>
          <w:szCs w:val="18"/>
        </w:rPr>
        <w:t xml:space="preserve"> major waste grants, </w:t>
      </w:r>
      <w:proofErr w:type="spellStart"/>
      <w:r w:rsidRPr="00752B84">
        <w:rPr>
          <w:rFonts w:ascii="Calibri" w:hAnsi="Calibri" w:cs="Arial"/>
          <w:sz w:val="18"/>
          <w:szCs w:val="18"/>
        </w:rPr>
        <w:t>EfW</w:t>
      </w:r>
      <w:proofErr w:type="spellEnd"/>
      <w:r w:rsidRPr="00752B84">
        <w:rPr>
          <w:rFonts w:ascii="Calibri" w:hAnsi="Calibri" w:cs="Arial"/>
          <w:sz w:val="18"/>
          <w:szCs w:val="18"/>
        </w:rPr>
        <w:t>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eg</w:t>
      </w:r>
      <w:proofErr w:type="spellEnd"/>
      <w:r w:rsidRPr="00752B84">
        <w:rPr>
          <w:rFonts w:ascii="Calibri" w:hAnsi="Calibri" w:cs="Arial"/>
          <w:sz w:val="18"/>
          <w:szCs w:val="18"/>
        </w:rPr>
        <w:t>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 xml:space="preserve">Innovative projects </w:t>
      </w:r>
      <w:r w:rsidRPr="0055179E">
        <w:rPr>
          <w:rFonts w:ascii="Calibri" w:hAnsi="Calibri" w:cs="Arial"/>
          <w:sz w:val="18"/>
          <w:szCs w:val="18"/>
        </w:rPr>
        <w:t>(case studies preferred)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Landfill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proofErr w:type="spellStart"/>
      <w:proofErr w:type="gramStart"/>
      <w:r w:rsidRPr="00B85F2B">
        <w:rPr>
          <w:rFonts w:ascii="Calibri" w:hAnsi="Calibri" w:cs="Arial"/>
          <w:sz w:val="18"/>
          <w:szCs w:val="18"/>
        </w:rPr>
        <w:t>inc</w:t>
      </w:r>
      <w:proofErr w:type="spellEnd"/>
      <w:proofErr w:type="gramEnd"/>
      <w:r w:rsidRPr="00B85F2B">
        <w:rPr>
          <w:rFonts w:ascii="Calibri" w:hAnsi="Calibri" w:cs="Arial"/>
          <w:sz w:val="18"/>
          <w:szCs w:val="18"/>
        </w:rPr>
        <w:t xml:space="preserve"> operations, regulations)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proofErr w:type="spellStart"/>
      <w:proofErr w:type="gramStart"/>
      <w:r w:rsidRPr="00B85F2B">
        <w:rPr>
          <w:rFonts w:ascii="Calibri" w:hAnsi="Calibri" w:cs="Arial"/>
          <w:sz w:val="18"/>
          <w:szCs w:val="18"/>
        </w:rPr>
        <w:t>inc</w:t>
      </w:r>
      <w:proofErr w:type="spellEnd"/>
      <w:proofErr w:type="gramEnd"/>
      <w:r w:rsidRPr="00B85F2B">
        <w:rPr>
          <w:rFonts w:ascii="Calibri" w:hAnsi="Calibri" w:cs="Arial"/>
          <w:sz w:val="18"/>
          <w:szCs w:val="18"/>
        </w:rPr>
        <w:t xml:space="preserve">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Organics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AC5903">
        <w:rPr>
          <w:rFonts w:ascii="Calibri" w:hAnsi="Calibri" w:cs="Arial"/>
          <w:sz w:val="22"/>
          <w:szCs w:val="22"/>
        </w:rPr>
        <w:t>Sarah Grixti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AC5903">
        <w:rPr>
          <w:rFonts w:ascii="Calibri" w:hAnsi="Calibri" w:cs="Arial"/>
          <w:sz w:val="22"/>
          <w:szCs w:val="22"/>
        </w:rPr>
        <w:t xml:space="preserve">Education Officer 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AC5903">
        <w:rPr>
          <w:rFonts w:ascii="Calibri" w:hAnsi="Calibri" w:cs="Arial"/>
          <w:sz w:val="22"/>
          <w:szCs w:val="22"/>
        </w:rPr>
        <w:t xml:space="preserve">Cleanaway 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</w:t>
      </w:r>
      <w:bookmarkStart w:id="0" w:name="_GoBack"/>
      <w:bookmarkEnd w:id="0"/>
      <w:r w:rsidRPr="00C37518">
        <w:rPr>
          <w:rFonts w:ascii="Calibri" w:hAnsi="Calibri" w:cs="Arial"/>
          <w:b/>
          <w:sz w:val="22"/>
          <w:szCs w:val="22"/>
        </w:rPr>
        <w:t xml:space="preserve">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AC5903">
        <w:rPr>
          <w:rFonts w:ascii="Calibri" w:hAnsi="Calibri" w:cs="Arial"/>
          <w:sz w:val="22"/>
          <w:szCs w:val="22"/>
        </w:rPr>
        <w:t>sarah.grixti@cleanaway.com.au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AC5903">
        <w:rPr>
          <w:rFonts w:ascii="Calibri" w:hAnsi="Calibri" w:cs="Arial"/>
          <w:sz w:val="22"/>
          <w:szCs w:val="22"/>
        </w:rPr>
        <w:t>02 9671 9612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AC5903">
        <w:rPr>
          <w:rFonts w:ascii="Calibri" w:hAnsi="Calibri" w:cs="Arial"/>
          <w:sz w:val="22"/>
          <w:szCs w:val="22"/>
        </w:rPr>
        <w:t xml:space="preserve">0466 410 318 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Pr="009843D2" w:rsidRDefault="002F7824" w:rsidP="000E5D04">
      <w:pPr>
        <w:pStyle w:val="ListParagraph"/>
        <w:spacing w:before="120" w:after="120"/>
        <w:ind w:left="0"/>
        <w:jc w:val="both"/>
        <w:rPr>
          <w:rFonts w:cs="Arial"/>
        </w:rPr>
      </w:pPr>
      <w:r w:rsidRPr="002F7824">
        <w:rPr>
          <w:rFonts w:cs="Arial"/>
        </w:rPr>
        <w:t xml:space="preserve">Sarah is </w:t>
      </w:r>
      <w:r w:rsidR="00016B6E">
        <w:rPr>
          <w:rFonts w:cs="Arial"/>
        </w:rPr>
        <w:t>Cleanaway’s</w:t>
      </w:r>
      <w:r w:rsidRPr="002F7824">
        <w:rPr>
          <w:rFonts w:cs="Arial"/>
        </w:rPr>
        <w:t xml:space="preserve"> </w:t>
      </w:r>
      <w:proofErr w:type="spellStart"/>
      <w:r w:rsidRPr="002F7824">
        <w:rPr>
          <w:rFonts w:cs="Arial"/>
        </w:rPr>
        <w:t>kNOw</w:t>
      </w:r>
      <w:proofErr w:type="spellEnd"/>
      <w:r w:rsidRPr="002F7824">
        <w:rPr>
          <w:rFonts w:cs="Arial"/>
        </w:rPr>
        <w:t xml:space="preserve"> Waste Program coordinator and education officer focussed on delivering all levels of Cleanaway’s highly successful </w:t>
      </w:r>
      <w:proofErr w:type="spellStart"/>
      <w:r w:rsidRPr="002F7824">
        <w:rPr>
          <w:rFonts w:cs="Arial"/>
        </w:rPr>
        <w:t>kNOw</w:t>
      </w:r>
      <w:proofErr w:type="spellEnd"/>
      <w:r w:rsidRPr="002F7824">
        <w:rPr>
          <w:rFonts w:cs="Arial"/>
        </w:rPr>
        <w:t xml:space="preserve"> waste™ Schools Education Program. Sarah has been part of the team developing and delivering the program to over 25,000 students </w:t>
      </w:r>
      <w:r w:rsidR="00016B6E">
        <w:rPr>
          <w:rFonts w:cs="Arial"/>
        </w:rPr>
        <w:t>since</w:t>
      </w:r>
      <w:r w:rsidR="000E5D04">
        <w:rPr>
          <w:rFonts w:cs="Arial"/>
        </w:rPr>
        <w:t xml:space="preserve"> 2016. Sarah has a </w:t>
      </w:r>
      <w:r w:rsidRPr="002F7824">
        <w:rPr>
          <w:rFonts w:cs="Arial"/>
        </w:rPr>
        <w:t xml:space="preserve">Bachelor of Science, </w:t>
      </w:r>
      <w:r w:rsidR="000E5D04">
        <w:rPr>
          <w:rFonts w:cs="Arial"/>
        </w:rPr>
        <w:t>in Molecular Science from</w:t>
      </w:r>
      <w:r w:rsidRPr="002F7824">
        <w:rPr>
          <w:rFonts w:cs="Arial"/>
        </w:rPr>
        <w:t xml:space="preserve"> Macquarie University</w:t>
      </w:r>
      <w:r w:rsidR="000E5D04">
        <w:rPr>
          <w:rFonts w:cs="Arial"/>
        </w:rPr>
        <w:t xml:space="preserve"> and a </w:t>
      </w:r>
      <w:r w:rsidRPr="002F7824">
        <w:rPr>
          <w:rFonts w:cs="Arial"/>
        </w:rPr>
        <w:t>Bachelor of Secondary Teaching</w:t>
      </w:r>
      <w:r w:rsidR="000E5D04">
        <w:rPr>
          <w:rFonts w:cs="Arial"/>
        </w:rPr>
        <w:t xml:space="preserve"> from</w:t>
      </w:r>
      <w:r w:rsidRPr="002F7824">
        <w:rPr>
          <w:rFonts w:cs="Arial"/>
        </w:rPr>
        <w:t xml:space="preserve"> Charles Sturt University</w:t>
      </w:r>
      <w:r w:rsidR="000E5D04">
        <w:rPr>
          <w:rFonts w:cs="Arial"/>
        </w:rPr>
        <w:t>.</w:t>
      </w:r>
      <w:r w:rsidR="000E5D04" w:rsidRPr="009843D2">
        <w:rPr>
          <w:rFonts w:cs="Arial"/>
        </w:rPr>
        <w:t xml:space="preserve"> </w:t>
      </w:r>
    </w:p>
    <w:p w:rsidR="002F7824" w:rsidRDefault="002F7824">
      <w:pPr>
        <w:rPr>
          <w:rFonts w:ascii="Calibri" w:hAnsi="Calibri" w:cs="Arial"/>
          <w:b/>
          <w:sz w:val="22"/>
          <w:szCs w:val="22"/>
          <w:u w:val="single"/>
        </w:rPr>
      </w:pPr>
    </w:p>
    <w:p w:rsidR="002F7824" w:rsidRDefault="002F7824">
      <w:pPr>
        <w:rPr>
          <w:rFonts w:ascii="Calibri" w:hAnsi="Calibri" w:cs="Arial"/>
          <w:b/>
          <w:sz w:val="22"/>
          <w:szCs w:val="22"/>
          <w:u w:val="single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16B6E">
      <w:pPr>
        <w:jc w:val="both"/>
        <w:rPr>
          <w:rFonts w:ascii="Calibri" w:hAnsi="Calibri" w:cs="Arial"/>
          <w:sz w:val="22"/>
          <w:szCs w:val="22"/>
        </w:rPr>
      </w:pPr>
    </w:p>
    <w:p w:rsidR="00016B6E" w:rsidRDefault="000E5D04" w:rsidP="00016B6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Kerbside waste and recycling education is frequently focussed on household residents</w:t>
      </w:r>
      <w:r w:rsidR="00503F0A">
        <w:rPr>
          <w:rFonts w:ascii="Calibri" w:hAnsi="Calibri" w:cs="Arial"/>
          <w:sz w:val="22"/>
          <w:szCs w:val="22"/>
        </w:rPr>
        <w:t xml:space="preserve"> and strategies developed ignore </w:t>
      </w:r>
      <w:r w:rsidR="00016B6E">
        <w:rPr>
          <w:rFonts w:ascii="Calibri" w:hAnsi="Calibri" w:cs="Arial"/>
          <w:sz w:val="22"/>
          <w:szCs w:val="22"/>
        </w:rPr>
        <w:t xml:space="preserve">the needs of </w:t>
      </w:r>
      <w:r w:rsidR="00503F0A">
        <w:rPr>
          <w:rFonts w:ascii="Calibri" w:hAnsi="Calibri" w:cs="Arial"/>
          <w:sz w:val="22"/>
          <w:szCs w:val="22"/>
        </w:rPr>
        <w:t>future generations of householders in the community</w:t>
      </w:r>
      <w:r>
        <w:rPr>
          <w:rFonts w:ascii="Calibri" w:hAnsi="Calibri" w:cs="Arial"/>
          <w:sz w:val="22"/>
          <w:szCs w:val="22"/>
        </w:rPr>
        <w:t xml:space="preserve">. Schools based education has a long history of application to support household resident education strategies. The missing link in developing a cultural change in kerbside waste education stems from a focus on early childhood education. </w:t>
      </w:r>
    </w:p>
    <w:p w:rsidR="00016B6E" w:rsidRDefault="00016B6E" w:rsidP="00016B6E">
      <w:pPr>
        <w:jc w:val="both"/>
        <w:rPr>
          <w:rFonts w:ascii="Calibri" w:hAnsi="Calibri" w:cs="Arial"/>
          <w:sz w:val="22"/>
          <w:szCs w:val="22"/>
        </w:rPr>
      </w:pPr>
    </w:p>
    <w:p w:rsidR="005B6BAC" w:rsidRDefault="000E5D04" w:rsidP="00016B6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2006 Cleanaway de</w:t>
      </w:r>
      <w:r w:rsidR="00D762FB">
        <w:rPr>
          <w:rFonts w:ascii="Calibri" w:hAnsi="Calibri" w:cs="Arial"/>
          <w:sz w:val="22"/>
          <w:szCs w:val="22"/>
        </w:rPr>
        <w:t xml:space="preserve">veloped as part of </w:t>
      </w:r>
      <w:proofErr w:type="gramStart"/>
      <w:r w:rsidR="00D762FB">
        <w:rPr>
          <w:rFonts w:ascii="Calibri" w:hAnsi="Calibri" w:cs="Arial"/>
          <w:sz w:val="22"/>
          <w:szCs w:val="22"/>
        </w:rPr>
        <w:t>the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kNOw</w:t>
      </w:r>
      <w:proofErr w:type="spellEnd"/>
      <w:proofErr w:type="gramEnd"/>
      <w:r>
        <w:rPr>
          <w:rFonts w:ascii="Calibri" w:hAnsi="Calibri" w:cs="Arial"/>
          <w:sz w:val="22"/>
          <w:szCs w:val="22"/>
        </w:rPr>
        <w:t xml:space="preserve"> waste educa</w:t>
      </w:r>
      <w:r w:rsidR="00D762FB">
        <w:rPr>
          <w:rFonts w:ascii="Calibri" w:hAnsi="Calibri" w:cs="Arial"/>
          <w:sz w:val="22"/>
          <w:szCs w:val="22"/>
        </w:rPr>
        <w:t>tion program an early childhood</w:t>
      </w:r>
      <w:r w:rsidR="00016B6E">
        <w:rPr>
          <w:rFonts w:ascii="Calibri" w:hAnsi="Calibri" w:cs="Arial"/>
          <w:sz w:val="22"/>
          <w:szCs w:val="22"/>
        </w:rPr>
        <w:t xml:space="preserve"> and</w:t>
      </w:r>
      <w:r w:rsidR="00D762FB">
        <w:rPr>
          <w:rFonts w:ascii="Calibri" w:hAnsi="Calibri" w:cs="Arial"/>
          <w:sz w:val="22"/>
          <w:szCs w:val="22"/>
        </w:rPr>
        <w:t xml:space="preserve"> preschools based program to engage with their Council’s youngest residents. A decade after program </w:t>
      </w:r>
      <w:r w:rsidR="00D762FB">
        <w:rPr>
          <w:rFonts w:ascii="Calibri" w:hAnsi="Calibri" w:cs="Arial"/>
          <w:sz w:val="22"/>
          <w:szCs w:val="22"/>
        </w:rPr>
        <w:lastRenderedPageBreak/>
        <w:t xml:space="preserve">development and through adherence to development of national quality sustainability frameworks for early childhood education, waste education </w:t>
      </w:r>
      <w:r w:rsidR="00503F0A">
        <w:rPr>
          <w:rFonts w:ascii="Calibri" w:hAnsi="Calibri" w:cs="Arial"/>
          <w:sz w:val="22"/>
          <w:szCs w:val="22"/>
        </w:rPr>
        <w:t xml:space="preserve">for </w:t>
      </w:r>
      <w:r w:rsidR="00D762FB">
        <w:rPr>
          <w:rFonts w:ascii="Calibri" w:hAnsi="Calibri" w:cs="Arial"/>
          <w:sz w:val="22"/>
          <w:szCs w:val="22"/>
        </w:rPr>
        <w:t>preschools</w:t>
      </w:r>
      <w:r w:rsidR="00503F0A">
        <w:rPr>
          <w:rFonts w:ascii="Calibri" w:hAnsi="Calibri" w:cs="Arial"/>
          <w:sz w:val="22"/>
          <w:szCs w:val="22"/>
        </w:rPr>
        <w:t xml:space="preserve"> </w:t>
      </w:r>
      <w:r w:rsidR="00D762FB">
        <w:rPr>
          <w:rFonts w:ascii="Calibri" w:hAnsi="Calibri" w:cs="Arial"/>
          <w:sz w:val="22"/>
          <w:szCs w:val="22"/>
        </w:rPr>
        <w:t>is more relevant than ever</w:t>
      </w:r>
      <w:r w:rsidR="00503F0A">
        <w:rPr>
          <w:rFonts w:ascii="Calibri" w:hAnsi="Calibri" w:cs="Arial"/>
          <w:sz w:val="22"/>
          <w:szCs w:val="22"/>
        </w:rPr>
        <w:t xml:space="preserve"> and provides a considered aspect of delivering education for sustainability</w:t>
      </w:r>
      <w:r w:rsidR="00D762FB">
        <w:rPr>
          <w:rFonts w:ascii="Calibri" w:hAnsi="Calibri" w:cs="Arial"/>
          <w:sz w:val="22"/>
          <w:szCs w:val="22"/>
        </w:rPr>
        <w:t>.</w:t>
      </w:r>
    </w:p>
    <w:p w:rsidR="00016B6E" w:rsidRPr="00855A1E" w:rsidRDefault="00016B6E" w:rsidP="00016B6E">
      <w:pPr>
        <w:jc w:val="both"/>
        <w:rPr>
          <w:rFonts w:ascii="Calibri" w:hAnsi="Calibri" w:cs="Arial"/>
          <w:i/>
          <w:sz w:val="22"/>
          <w:szCs w:val="22"/>
        </w:rPr>
      </w:pPr>
    </w:p>
    <w:p w:rsidR="000F3DAE" w:rsidRPr="005B6BAC" w:rsidRDefault="000F3DAE" w:rsidP="00016B6E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16B6E">
      <w:pPr>
        <w:jc w:val="both"/>
        <w:rPr>
          <w:rFonts w:ascii="Calibri" w:hAnsi="Calibri" w:cs="Arial"/>
          <w:i/>
          <w:sz w:val="22"/>
          <w:szCs w:val="22"/>
        </w:rPr>
      </w:pPr>
    </w:p>
    <w:p w:rsidR="005D5D9F" w:rsidRDefault="00614C42" w:rsidP="00016B6E">
      <w:pPr>
        <w:jc w:val="both"/>
        <w:rPr>
          <w:rFonts w:asciiTheme="minorHAnsi" w:hAnsiTheme="minorHAnsi"/>
          <w:sz w:val="22"/>
          <w:szCs w:val="22"/>
        </w:rPr>
      </w:pPr>
      <w:r w:rsidRPr="00BC0A06">
        <w:rPr>
          <w:rFonts w:asciiTheme="minorHAnsi" w:hAnsiTheme="minorHAnsi" w:cs="Arial"/>
          <w:sz w:val="22"/>
          <w:szCs w:val="22"/>
        </w:rPr>
        <w:t>The Ea</w:t>
      </w:r>
      <w:r w:rsidR="005D5D9F">
        <w:rPr>
          <w:rFonts w:asciiTheme="minorHAnsi" w:hAnsiTheme="minorHAnsi" w:cs="Arial"/>
          <w:sz w:val="22"/>
          <w:szCs w:val="22"/>
        </w:rPr>
        <w:t>rly Years Learning Framework used in</w:t>
      </w:r>
      <w:r w:rsidRPr="00BC0A06">
        <w:rPr>
          <w:rFonts w:asciiTheme="minorHAnsi" w:hAnsiTheme="minorHAnsi" w:cs="Arial"/>
          <w:sz w:val="22"/>
          <w:szCs w:val="22"/>
        </w:rPr>
        <w:t xml:space="preserve"> Australia is an international framework</w:t>
      </w:r>
      <w:r w:rsidR="005D5D9F">
        <w:rPr>
          <w:rFonts w:asciiTheme="minorHAnsi" w:hAnsiTheme="minorHAnsi" w:cs="Arial"/>
          <w:sz w:val="22"/>
          <w:szCs w:val="22"/>
        </w:rPr>
        <w:t xml:space="preserve"> that includes sustainability outcomes as core. The</w:t>
      </w:r>
      <w:r w:rsidRPr="00BC0A06">
        <w:rPr>
          <w:rFonts w:asciiTheme="minorHAnsi" w:hAnsiTheme="minorHAnsi" w:cs="Arial"/>
          <w:sz w:val="22"/>
          <w:szCs w:val="22"/>
        </w:rPr>
        <w:t xml:space="preserve"> Early C</w:t>
      </w:r>
      <w:r w:rsidR="001955BB">
        <w:rPr>
          <w:rFonts w:asciiTheme="minorHAnsi" w:hAnsiTheme="minorHAnsi" w:cs="Arial"/>
          <w:sz w:val="22"/>
          <w:szCs w:val="22"/>
        </w:rPr>
        <w:t>hildhood Learning o</w:t>
      </w:r>
      <w:r w:rsidR="001955BB">
        <w:rPr>
          <w:rFonts w:asciiTheme="minorHAnsi" w:hAnsiTheme="minorHAnsi"/>
          <w:sz w:val="22"/>
          <w:szCs w:val="22"/>
        </w:rPr>
        <w:t xml:space="preserve">utcome </w:t>
      </w:r>
      <w:r w:rsidR="005D5D9F">
        <w:rPr>
          <w:rFonts w:asciiTheme="minorHAnsi" w:hAnsiTheme="minorHAnsi"/>
          <w:sz w:val="22"/>
          <w:szCs w:val="22"/>
        </w:rPr>
        <w:t xml:space="preserve">supporting the case for provision of kerbside waste and recycling education in a preschool environment is, </w:t>
      </w:r>
    </w:p>
    <w:p w:rsidR="005D5D9F" w:rsidRDefault="005D5D9F" w:rsidP="00016B6E">
      <w:pPr>
        <w:jc w:val="both"/>
        <w:rPr>
          <w:rFonts w:asciiTheme="minorHAnsi" w:hAnsiTheme="minorHAnsi"/>
          <w:sz w:val="22"/>
          <w:szCs w:val="22"/>
        </w:rPr>
      </w:pPr>
    </w:p>
    <w:p w:rsidR="005D5D9F" w:rsidRDefault="001955BB" w:rsidP="00016B6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</w:t>
      </w:r>
      <w:r w:rsidR="00614C42" w:rsidRPr="00BC0A06">
        <w:rPr>
          <w:rFonts w:asciiTheme="minorHAnsi" w:hAnsiTheme="minorHAnsi"/>
          <w:sz w:val="22"/>
          <w:szCs w:val="22"/>
        </w:rPr>
        <w:t>Children are connected with and contribute to their world</w:t>
      </w:r>
      <w:r w:rsidR="00614C42">
        <w:rPr>
          <w:rFonts w:asciiTheme="minorHAnsi" w:hAnsiTheme="minorHAnsi"/>
          <w:sz w:val="22"/>
          <w:szCs w:val="22"/>
        </w:rPr>
        <w:t>-</w:t>
      </w:r>
      <w:r w:rsidR="00614C42" w:rsidRPr="00BC0A06">
        <w:rPr>
          <w:rFonts w:asciiTheme="minorHAnsi" w:hAnsiTheme="minorHAnsi"/>
          <w:sz w:val="22"/>
          <w:szCs w:val="22"/>
        </w:rPr>
        <w:t xml:space="preserve"> Children become socially responsible and show respect for the environment”</w:t>
      </w:r>
      <w:r w:rsidR="00614C42">
        <w:rPr>
          <w:rFonts w:asciiTheme="minorHAnsi" w:hAnsiTheme="minorHAnsi" w:cs="Arial"/>
          <w:sz w:val="22"/>
          <w:szCs w:val="22"/>
        </w:rPr>
        <w:t xml:space="preserve">. </w:t>
      </w:r>
    </w:p>
    <w:p w:rsidR="005D5D9F" w:rsidRDefault="005D5D9F" w:rsidP="00016B6E">
      <w:pPr>
        <w:jc w:val="both"/>
        <w:rPr>
          <w:rFonts w:asciiTheme="minorHAnsi" w:hAnsiTheme="minorHAnsi" w:cs="Arial"/>
          <w:sz w:val="22"/>
          <w:szCs w:val="22"/>
        </w:rPr>
      </w:pPr>
    </w:p>
    <w:p w:rsidR="005B6BAC" w:rsidRPr="009B0580" w:rsidRDefault="005D5D9F" w:rsidP="00016B6E">
      <w:pPr>
        <w:jc w:val="both"/>
        <w:rPr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 2006, in response to an identified gap in municipal educational service delivery, Cleanaway developed the preschools</w:t>
      </w:r>
      <w:r w:rsidR="00016B6E">
        <w:rPr>
          <w:rFonts w:asciiTheme="minorHAnsi" w:hAnsiTheme="minorHAnsi" w:cs="Arial"/>
          <w:sz w:val="22"/>
          <w:szCs w:val="22"/>
        </w:rPr>
        <w:t xml:space="preserve"> program </w:t>
      </w:r>
      <w:r>
        <w:rPr>
          <w:rFonts w:asciiTheme="minorHAnsi" w:hAnsiTheme="minorHAnsi" w:cs="Arial"/>
          <w:sz w:val="22"/>
          <w:szCs w:val="22"/>
        </w:rPr>
        <w:t xml:space="preserve">to form part of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the </w:t>
      </w:r>
      <w:proofErr w:type="spellStart"/>
      <w:r>
        <w:rPr>
          <w:rFonts w:asciiTheme="minorHAnsi" w:hAnsiTheme="minorHAnsi" w:cs="Arial"/>
          <w:sz w:val="22"/>
          <w:szCs w:val="22"/>
        </w:rPr>
        <w:t>kNOw</w:t>
      </w:r>
      <w:proofErr w:type="spellEnd"/>
      <w:proofErr w:type="gramEnd"/>
      <w:r>
        <w:rPr>
          <w:rFonts w:asciiTheme="minorHAnsi" w:hAnsiTheme="minorHAnsi" w:cs="Arial"/>
          <w:sz w:val="22"/>
          <w:szCs w:val="22"/>
        </w:rPr>
        <w:t xml:space="preserve"> waste education program. </w:t>
      </w:r>
      <w:r w:rsidR="00614C42">
        <w:rPr>
          <w:rFonts w:asciiTheme="minorHAnsi" w:hAnsiTheme="minorHAnsi" w:cs="Arial"/>
          <w:sz w:val="22"/>
          <w:szCs w:val="22"/>
        </w:rPr>
        <w:t xml:space="preserve">The </w:t>
      </w:r>
      <w:proofErr w:type="spellStart"/>
      <w:r w:rsidR="00614C42">
        <w:rPr>
          <w:rFonts w:asciiTheme="minorHAnsi" w:hAnsiTheme="minorHAnsi" w:cs="Arial"/>
          <w:sz w:val="22"/>
          <w:szCs w:val="22"/>
        </w:rPr>
        <w:t>kNOw</w:t>
      </w:r>
      <w:proofErr w:type="spellEnd"/>
      <w:r w:rsidR="00614C42">
        <w:rPr>
          <w:rFonts w:asciiTheme="minorHAnsi" w:hAnsiTheme="minorHAnsi" w:cs="Arial"/>
          <w:sz w:val="22"/>
          <w:szCs w:val="22"/>
        </w:rPr>
        <w:t xml:space="preserve"> Waste Program </w:t>
      </w:r>
      <w:r>
        <w:rPr>
          <w:rFonts w:asciiTheme="minorHAnsi" w:hAnsiTheme="minorHAnsi" w:cs="Arial"/>
          <w:sz w:val="22"/>
          <w:szCs w:val="22"/>
        </w:rPr>
        <w:t>fulfils</w:t>
      </w:r>
      <w:r w:rsidR="00614C42">
        <w:rPr>
          <w:rFonts w:asciiTheme="minorHAnsi" w:hAnsiTheme="minorHAnsi" w:cs="Arial"/>
          <w:sz w:val="22"/>
          <w:szCs w:val="22"/>
        </w:rPr>
        <w:t xml:space="preserve"> the need for environmental ed</w:t>
      </w:r>
      <w:r>
        <w:rPr>
          <w:rFonts w:asciiTheme="minorHAnsi" w:hAnsiTheme="minorHAnsi" w:cs="Arial"/>
          <w:sz w:val="22"/>
          <w:szCs w:val="22"/>
        </w:rPr>
        <w:t>ucation within e</w:t>
      </w:r>
      <w:r w:rsidR="00614C42">
        <w:rPr>
          <w:rFonts w:asciiTheme="minorHAnsi" w:hAnsiTheme="minorHAnsi" w:cs="Arial"/>
          <w:sz w:val="22"/>
          <w:szCs w:val="22"/>
        </w:rPr>
        <w:t xml:space="preserve">arly </w:t>
      </w:r>
      <w:r>
        <w:rPr>
          <w:rFonts w:asciiTheme="minorHAnsi" w:hAnsiTheme="minorHAnsi" w:cs="Arial"/>
          <w:sz w:val="22"/>
          <w:szCs w:val="22"/>
        </w:rPr>
        <w:t>l</w:t>
      </w:r>
      <w:r w:rsidR="00614C42">
        <w:rPr>
          <w:rFonts w:asciiTheme="minorHAnsi" w:hAnsiTheme="minorHAnsi" w:cs="Arial"/>
          <w:sz w:val="22"/>
          <w:szCs w:val="22"/>
        </w:rPr>
        <w:t xml:space="preserve">earning </w:t>
      </w:r>
      <w:r>
        <w:rPr>
          <w:rFonts w:asciiTheme="minorHAnsi" w:hAnsiTheme="minorHAnsi" w:cs="Arial"/>
          <w:sz w:val="22"/>
          <w:szCs w:val="22"/>
        </w:rPr>
        <w:t>c</w:t>
      </w:r>
      <w:r w:rsidR="00614C42">
        <w:rPr>
          <w:rFonts w:asciiTheme="minorHAnsi" w:hAnsiTheme="minorHAnsi" w:cs="Arial"/>
          <w:sz w:val="22"/>
          <w:szCs w:val="22"/>
        </w:rPr>
        <w:t xml:space="preserve">entres and  </w:t>
      </w:r>
      <w:r w:rsidR="00524781">
        <w:rPr>
          <w:rFonts w:asciiTheme="minorHAnsi" w:hAnsiTheme="minorHAnsi" w:cs="Arial"/>
          <w:sz w:val="22"/>
          <w:szCs w:val="22"/>
        </w:rPr>
        <w:t>introduces sustainability</w:t>
      </w:r>
      <w:r w:rsidR="007F33FE" w:rsidRPr="00BC0A06">
        <w:rPr>
          <w:rFonts w:asciiTheme="minorHAnsi" w:hAnsiTheme="minorHAnsi" w:cs="Arial"/>
          <w:sz w:val="22"/>
          <w:szCs w:val="22"/>
        </w:rPr>
        <w:t xml:space="preserve"> concepts from an early age as well as supplying a corridor to current waste behaviours within the student’s household</w:t>
      </w:r>
      <w:r w:rsidR="009B0580">
        <w:rPr>
          <w:rFonts w:asciiTheme="minorHAnsi" w:hAnsiTheme="minorHAnsi" w:cs="Arial"/>
          <w:sz w:val="22"/>
          <w:szCs w:val="22"/>
        </w:rPr>
        <w:t xml:space="preserve"> through ‘</w:t>
      </w:r>
      <w:r w:rsidR="009B0580">
        <w:rPr>
          <w:rFonts w:asciiTheme="minorHAnsi" w:hAnsiTheme="minorHAnsi"/>
          <w:sz w:val="22"/>
          <w:szCs w:val="22"/>
        </w:rPr>
        <w:t>t</w:t>
      </w:r>
      <w:r w:rsidR="009B0580" w:rsidRPr="009B0580">
        <w:rPr>
          <w:rFonts w:asciiTheme="minorHAnsi" w:hAnsiTheme="minorHAnsi"/>
          <w:sz w:val="22"/>
          <w:szCs w:val="22"/>
        </w:rPr>
        <w:t>rain the trainer</w:t>
      </w:r>
      <w:r w:rsidR="009B0580">
        <w:rPr>
          <w:rFonts w:asciiTheme="minorHAnsi" w:hAnsiTheme="minorHAnsi"/>
          <w:sz w:val="22"/>
          <w:szCs w:val="22"/>
        </w:rPr>
        <w:t>’</w:t>
      </w:r>
      <w:r w:rsidR="009B0580" w:rsidRPr="009B0580">
        <w:rPr>
          <w:rFonts w:asciiTheme="minorHAnsi" w:hAnsiTheme="minorHAnsi"/>
          <w:sz w:val="22"/>
          <w:szCs w:val="22"/>
        </w:rPr>
        <w:t xml:space="preserve"> and take home messaging</w:t>
      </w:r>
      <w:r w:rsidR="007F33FE" w:rsidRPr="00BC0A06">
        <w:rPr>
          <w:rFonts w:asciiTheme="minorHAnsi" w:hAnsiTheme="minorHAnsi" w:cs="Arial"/>
          <w:sz w:val="22"/>
          <w:szCs w:val="22"/>
        </w:rPr>
        <w:t xml:space="preserve">. </w:t>
      </w:r>
    </w:p>
    <w:p w:rsidR="002A5213" w:rsidRDefault="002A5213" w:rsidP="00016B6E">
      <w:pPr>
        <w:jc w:val="both"/>
        <w:rPr>
          <w:rFonts w:ascii="Arial" w:hAnsi="Arial" w:cs="Arial"/>
          <w:sz w:val="20"/>
          <w:szCs w:val="18"/>
        </w:rPr>
      </w:pPr>
    </w:p>
    <w:p w:rsidR="001955BB" w:rsidRDefault="005D5D9F" w:rsidP="00016B6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p</w:t>
      </w:r>
      <w:r w:rsidR="001955BB" w:rsidRPr="00BC0A06">
        <w:rPr>
          <w:rFonts w:asciiTheme="minorHAnsi" w:hAnsiTheme="minorHAnsi" w:cs="Arial"/>
          <w:sz w:val="22"/>
          <w:szCs w:val="22"/>
        </w:rPr>
        <w:t xml:space="preserve">rogram </w:t>
      </w:r>
      <w:r w:rsidR="001955BB">
        <w:rPr>
          <w:rFonts w:asciiTheme="minorHAnsi" w:hAnsiTheme="minorHAnsi" w:cs="Arial"/>
          <w:sz w:val="22"/>
          <w:szCs w:val="22"/>
        </w:rPr>
        <w:t>is unique in introducing</w:t>
      </w:r>
      <w:r w:rsidR="001955BB" w:rsidRPr="00BC0A06">
        <w:rPr>
          <w:rFonts w:asciiTheme="minorHAnsi" w:hAnsiTheme="minorHAnsi" w:cs="Arial"/>
          <w:sz w:val="22"/>
          <w:szCs w:val="22"/>
        </w:rPr>
        <w:t xml:space="preserve"> kerbside waste, recycling and sustainability to preschool aged children </w:t>
      </w:r>
      <w:r>
        <w:rPr>
          <w:rFonts w:asciiTheme="minorHAnsi" w:hAnsiTheme="minorHAnsi" w:cs="Arial"/>
          <w:sz w:val="22"/>
          <w:szCs w:val="22"/>
        </w:rPr>
        <w:t>making use of</w:t>
      </w:r>
      <w:r w:rsidR="001955BB" w:rsidRPr="00BC0A06">
        <w:rPr>
          <w:rFonts w:asciiTheme="minorHAnsi" w:hAnsiTheme="minorHAnsi" w:cs="Arial"/>
          <w:sz w:val="22"/>
          <w:szCs w:val="22"/>
        </w:rPr>
        <w:t xml:space="preserve"> fun and interactive lessons</w:t>
      </w:r>
      <w:r>
        <w:rPr>
          <w:rFonts w:asciiTheme="minorHAnsi" w:hAnsiTheme="minorHAnsi" w:cs="Arial"/>
          <w:sz w:val="22"/>
          <w:szCs w:val="22"/>
        </w:rPr>
        <w:t>. A set of co</w:t>
      </w:r>
      <w:r w:rsidR="00016B6E">
        <w:rPr>
          <w:rFonts w:asciiTheme="minorHAnsi" w:hAnsiTheme="minorHAnsi" w:cs="Arial"/>
          <w:sz w:val="22"/>
          <w:szCs w:val="22"/>
        </w:rPr>
        <w:t>re modules with key outcomes is delivered at e</w:t>
      </w:r>
      <w:r w:rsidR="001955BB" w:rsidRPr="00BC0A06">
        <w:rPr>
          <w:rFonts w:asciiTheme="minorHAnsi" w:hAnsiTheme="minorHAnsi" w:cs="Arial"/>
          <w:sz w:val="22"/>
          <w:szCs w:val="22"/>
        </w:rPr>
        <w:t>ach</w:t>
      </w:r>
      <w:r w:rsidR="00016B6E">
        <w:rPr>
          <w:rFonts w:asciiTheme="minorHAnsi" w:hAnsiTheme="minorHAnsi" w:cs="Arial"/>
          <w:sz w:val="22"/>
          <w:szCs w:val="22"/>
        </w:rPr>
        <w:t xml:space="preserve"> lesson, which </w:t>
      </w:r>
      <w:r w:rsidR="001955BB" w:rsidRPr="00BC0A06">
        <w:rPr>
          <w:rFonts w:asciiTheme="minorHAnsi" w:hAnsiTheme="minorHAnsi" w:cs="Arial"/>
          <w:sz w:val="22"/>
          <w:szCs w:val="22"/>
        </w:rPr>
        <w:t>is</w:t>
      </w:r>
      <w:r w:rsidR="00016B6E">
        <w:rPr>
          <w:rFonts w:asciiTheme="minorHAnsi" w:hAnsiTheme="minorHAnsi" w:cs="Arial"/>
          <w:sz w:val="22"/>
          <w:szCs w:val="22"/>
        </w:rPr>
        <w:t xml:space="preserve"> also</w:t>
      </w:r>
      <w:r w:rsidR="001955BB" w:rsidRPr="00BC0A06">
        <w:rPr>
          <w:rFonts w:asciiTheme="minorHAnsi" w:hAnsiTheme="minorHAnsi" w:cs="Arial"/>
          <w:sz w:val="22"/>
          <w:szCs w:val="22"/>
        </w:rPr>
        <w:t xml:space="preserve"> tailored to</w:t>
      </w:r>
      <w:r w:rsidR="00016B6E">
        <w:rPr>
          <w:rFonts w:asciiTheme="minorHAnsi" w:hAnsiTheme="minorHAnsi" w:cs="Arial"/>
          <w:sz w:val="22"/>
          <w:szCs w:val="22"/>
        </w:rPr>
        <w:t xml:space="preserve"> reflect</w:t>
      </w:r>
      <w:r w:rsidR="001955BB" w:rsidRPr="00BC0A06">
        <w:rPr>
          <w:rFonts w:asciiTheme="minorHAnsi" w:hAnsiTheme="minorHAnsi" w:cs="Arial"/>
          <w:sz w:val="22"/>
          <w:szCs w:val="22"/>
        </w:rPr>
        <w:t xml:space="preserve"> the collection</w:t>
      </w:r>
      <w:r w:rsidR="00016B6E">
        <w:rPr>
          <w:rFonts w:asciiTheme="minorHAnsi" w:hAnsiTheme="minorHAnsi" w:cs="Arial"/>
          <w:sz w:val="22"/>
          <w:szCs w:val="22"/>
        </w:rPr>
        <w:t>s and</w:t>
      </w:r>
      <w:r w:rsidR="001955BB" w:rsidRPr="00BC0A06">
        <w:rPr>
          <w:rFonts w:asciiTheme="minorHAnsi" w:hAnsiTheme="minorHAnsi" w:cs="Arial"/>
          <w:sz w:val="22"/>
          <w:szCs w:val="22"/>
        </w:rPr>
        <w:t xml:space="preserve"> processes used in the students’ council area. Childcare centres are extremely enthusiastic in education on waste and sustainability, this year the </w:t>
      </w:r>
      <w:proofErr w:type="spellStart"/>
      <w:r w:rsidR="001955BB" w:rsidRPr="00BC0A06">
        <w:rPr>
          <w:rFonts w:asciiTheme="minorHAnsi" w:hAnsiTheme="minorHAnsi" w:cs="Arial"/>
          <w:sz w:val="22"/>
          <w:szCs w:val="22"/>
        </w:rPr>
        <w:t>kNOw</w:t>
      </w:r>
      <w:proofErr w:type="spellEnd"/>
      <w:r w:rsidR="001955BB" w:rsidRPr="00BC0A06">
        <w:rPr>
          <w:rFonts w:asciiTheme="minorHAnsi" w:hAnsiTheme="minorHAnsi" w:cs="Arial"/>
          <w:sz w:val="22"/>
          <w:szCs w:val="22"/>
        </w:rPr>
        <w:t xml:space="preserve"> Waste Program celebrated its 150,000</w:t>
      </w:r>
      <w:r w:rsidR="001955BB" w:rsidRPr="00BC0A06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1955BB" w:rsidRPr="00BC0A06">
        <w:rPr>
          <w:rFonts w:asciiTheme="minorHAnsi" w:hAnsiTheme="minorHAnsi" w:cs="Arial"/>
          <w:sz w:val="22"/>
          <w:szCs w:val="22"/>
        </w:rPr>
        <w:t xml:space="preserve"> student taught and continues to grow exponentially.</w:t>
      </w:r>
    </w:p>
    <w:p w:rsidR="00016B6E" w:rsidRDefault="00016B6E" w:rsidP="00016B6E">
      <w:pPr>
        <w:jc w:val="both"/>
        <w:rPr>
          <w:rFonts w:asciiTheme="minorHAnsi" w:hAnsiTheme="minorHAnsi" w:cs="Arial"/>
          <w:sz w:val="22"/>
          <w:szCs w:val="22"/>
        </w:rPr>
      </w:pPr>
    </w:p>
    <w:p w:rsidR="00016B6E" w:rsidRDefault="00016B6E" w:rsidP="00016B6E">
      <w:pPr>
        <w:jc w:val="both"/>
        <w:rPr>
          <w:rFonts w:ascii="Arial" w:hAnsi="Arial" w:cs="Arial"/>
          <w:sz w:val="20"/>
          <w:szCs w:val="18"/>
        </w:rPr>
      </w:pPr>
      <w:r>
        <w:rPr>
          <w:rFonts w:asciiTheme="minorHAnsi" w:hAnsiTheme="minorHAnsi" w:cs="Arial"/>
          <w:sz w:val="22"/>
          <w:szCs w:val="22"/>
        </w:rPr>
        <w:t>The presentation will cover our experiences attending and delivering the</w:t>
      </w:r>
      <w:r w:rsidR="00E2683F">
        <w:rPr>
          <w:rFonts w:asciiTheme="minorHAnsi" w:hAnsiTheme="minorHAnsi" w:cs="Arial"/>
          <w:sz w:val="22"/>
          <w:szCs w:val="22"/>
        </w:rPr>
        <w:t xml:space="preserve"> early childhood</w:t>
      </w:r>
      <w:r>
        <w:rPr>
          <w:rFonts w:asciiTheme="minorHAnsi" w:hAnsiTheme="minorHAnsi" w:cs="Arial"/>
          <w:sz w:val="22"/>
          <w:szCs w:val="22"/>
        </w:rPr>
        <w:t xml:space="preserve"> program at preschools in contracted Council areas</w:t>
      </w:r>
      <w:r w:rsidR="00F3305F">
        <w:rPr>
          <w:rFonts w:asciiTheme="minorHAnsi" w:hAnsiTheme="minorHAnsi" w:cs="Arial"/>
          <w:sz w:val="22"/>
          <w:szCs w:val="22"/>
        </w:rPr>
        <w:t xml:space="preserve"> and how the immediate surrounding </w:t>
      </w:r>
      <w:proofErr w:type="gramStart"/>
      <w:r w:rsidR="00F3305F">
        <w:rPr>
          <w:rFonts w:asciiTheme="minorHAnsi" w:hAnsiTheme="minorHAnsi" w:cs="Arial"/>
          <w:sz w:val="22"/>
          <w:szCs w:val="22"/>
        </w:rPr>
        <w:t>neighbourhoods</w:t>
      </w:r>
      <w:proofErr w:type="gramEnd"/>
      <w:r w:rsidR="00F3305F">
        <w:rPr>
          <w:rFonts w:asciiTheme="minorHAnsi" w:hAnsiTheme="minorHAnsi" w:cs="Arial"/>
          <w:sz w:val="22"/>
          <w:szCs w:val="22"/>
        </w:rPr>
        <w:t xml:space="preserve"> kerbside recycling contamination rates are impacted positively by program delivery.</w:t>
      </w:r>
    </w:p>
    <w:sectPr w:rsidR="00016B6E" w:rsidSect="00DC22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67" w:rsidRDefault="00EB4D67" w:rsidP="002A5213">
      <w:r>
        <w:separator/>
      </w:r>
    </w:p>
  </w:endnote>
  <w:endnote w:type="continuationSeparator" w:id="0">
    <w:p w:rsidR="00EB4D67" w:rsidRDefault="00EB4D67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AE" w:rsidRDefault="0049795F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PO Box 5057 Port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Macquarie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47649D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PO Box 5057 Port </w:t>
                    </w:r>
                    <w:proofErr w:type="spell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Macquarie</w:t>
                    </w:r>
                    <w:proofErr w:type="spell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proofErr w:type="spell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</w:t>
                    </w:r>
                    <w:proofErr w:type="spell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7C7F1D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8F" w:rsidRPr="000B4971" w:rsidRDefault="0049795F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PO Box 5057 Port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Macquarie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47649D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PO Box 5057 Port </w:t>
                    </w:r>
                    <w:proofErr w:type="spell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Macquarie</w:t>
                    </w:r>
                    <w:proofErr w:type="spell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proofErr w:type="spell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</w:t>
                    </w:r>
                    <w:proofErr w:type="spell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7C7F1D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67" w:rsidRDefault="00EB4D67" w:rsidP="002A5213">
      <w:r>
        <w:separator/>
      </w:r>
    </w:p>
  </w:footnote>
  <w:footnote w:type="continuationSeparator" w:id="0">
    <w:p w:rsidR="00EB4D67" w:rsidRDefault="00EB4D67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16B6E"/>
    <w:rsid w:val="000633D4"/>
    <w:rsid w:val="000658D0"/>
    <w:rsid w:val="000A10BD"/>
    <w:rsid w:val="000A5C60"/>
    <w:rsid w:val="000B4971"/>
    <w:rsid w:val="000E5D04"/>
    <w:rsid w:val="000F3DAE"/>
    <w:rsid w:val="000F76A8"/>
    <w:rsid w:val="00140375"/>
    <w:rsid w:val="001955BB"/>
    <w:rsid w:val="001A0FD7"/>
    <w:rsid w:val="001D0493"/>
    <w:rsid w:val="0025530F"/>
    <w:rsid w:val="00281B6C"/>
    <w:rsid w:val="002939B5"/>
    <w:rsid w:val="0029790B"/>
    <w:rsid w:val="002A5213"/>
    <w:rsid w:val="002D52E7"/>
    <w:rsid w:val="002F0D89"/>
    <w:rsid w:val="002F7824"/>
    <w:rsid w:val="00316BAD"/>
    <w:rsid w:val="003512FB"/>
    <w:rsid w:val="00371ABF"/>
    <w:rsid w:val="003755C2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7649D"/>
    <w:rsid w:val="0049795F"/>
    <w:rsid w:val="004C0B28"/>
    <w:rsid w:val="00503F0A"/>
    <w:rsid w:val="005164D6"/>
    <w:rsid w:val="00524781"/>
    <w:rsid w:val="00540ACC"/>
    <w:rsid w:val="0055179E"/>
    <w:rsid w:val="005731DA"/>
    <w:rsid w:val="0058617D"/>
    <w:rsid w:val="005975C6"/>
    <w:rsid w:val="005A0994"/>
    <w:rsid w:val="005A0BAE"/>
    <w:rsid w:val="005B6BAC"/>
    <w:rsid w:val="005C3519"/>
    <w:rsid w:val="005C58B4"/>
    <w:rsid w:val="005D5D9F"/>
    <w:rsid w:val="006073F6"/>
    <w:rsid w:val="00614C42"/>
    <w:rsid w:val="00656CA4"/>
    <w:rsid w:val="00662C5A"/>
    <w:rsid w:val="006713C6"/>
    <w:rsid w:val="00680042"/>
    <w:rsid w:val="006B503C"/>
    <w:rsid w:val="006F1EC6"/>
    <w:rsid w:val="00742B07"/>
    <w:rsid w:val="00743594"/>
    <w:rsid w:val="00752B84"/>
    <w:rsid w:val="007637CF"/>
    <w:rsid w:val="00765745"/>
    <w:rsid w:val="00780057"/>
    <w:rsid w:val="007873E4"/>
    <w:rsid w:val="007B258F"/>
    <w:rsid w:val="007C7F1D"/>
    <w:rsid w:val="007D1D68"/>
    <w:rsid w:val="007F2CB7"/>
    <w:rsid w:val="007F33FE"/>
    <w:rsid w:val="007F35C4"/>
    <w:rsid w:val="00855A1E"/>
    <w:rsid w:val="00864965"/>
    <w:rsid w:val="00882093"/>
    <w:rsid w:val="00885CD8"/>
    <w:rsid w:val="008C0698"/>
    <w:rsid w:val="00922BE8"/>
    <w:rsid w:val="00940188"/>
    <w:rsid w:val="009843D2"/>
    <w:rsid w:val="00984819"/>
    <w:rsid w:val="0099018D"/>
    <w:rsid w:val="0099653A"/>
    <w:rsid w:val="009B0580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C5903"/>
    <w:rsid w:val="00AD507C"/>
    <w:rsid w:val="00B00A38"/>
    <w:rsid w:val="00B409B3"/>
    <w:rsid w:val="00B4219F"/>
    <w:rsid w:val="00B42761"/>
    <w:rsid w:val="00B44C1B"/>
    <w:rsid w:val="00B51B85"/>
    <w:rsid w:val="00B62110"/>
    <w:rsid w:val="00B65E69"/>
    <w:rsid w:val="00B85F2B"/>
    <w:rsid w:val="00BA093A"/>
    <w:rsid w:val="00BB4905"/>
    <w:rsid w:val="00BC0A06"/>
    <w:rsid w:val="00BD40C1"/>
    <w:rsid w:val="00BF4C61"/>
    <w:rsid w:val="00C32AC0"/>
    <w:rsid w:val="00C37518"/>
    <w:rsid w:val="00C560B1"/>
    <w:rsid w:val="00C802A2"/>
    <w:rsid w:val="00C90CE3"/>
    <w:rsid w:val="00CC223B"/>
    <w:rsid w:val="00CD0CE2"/>
    <w:rsid w:val="00D131C8"/>
    <w:rsid w:val="00D206FC"/>
    <w:rsid w:val="00D734CF"/>
    <w:rsid w:val="00D762FB"/>
    <w:rsid w:val="00DA273E"/>
    <w:rsid w:val="00DC227E"/>
    <w:rsid w:val="00E242FB"/>
    <w:rsid w:val="00E2683F"/>
    <w:rsid w:val="00E309A8"/>
    <w:rsid w:val="00E30F8E"/>
    <w:rsid w:val="00E34562"/>
    <w:rsid w:val="00E629B6"/>
    <w:rsid w:val="00E7445A"/>
    <w:rsid w:val="00E86F13"/>
    <w:rsid w:val="00EB271F"/>
    <w:rsid w:val="00EB4D67"/>
    <w:rsid w:val="00EC7FC9"/>
    <w:rsid w:val="00ED75E3"/>
    <w:rsid w:val="00EF0FBB"/>
    <w:rsid w:val="00F2048F"/>
    <w:rsid w:val="00F279CF"/>
    <w:rsid w:val="00F3305F"/>
    <w:rsid w:val="00F7291E"/>
    <w:rsid w:val="00F81901"/>
    <w:rsid w:val="00F92643"/>
    <w:rsid w:val="00FA222E"/>
    <w:rsid w:val="00FB3D56"/>
    <w:rsid w:val="00FD7F69"/>
    <w:rsid w:val="00FE4365"/>
    <w:rsid w:val="00FE6D9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52BAA9C-B7A1-42CA-AD25-E0AC2248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B37AD8-3504-4159-8750-9409421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Michelle Mandl-Keating</cp:lastModifiedBy>
  <cp:revision>2</cp:revision>
  <cp:lastPrinted>2015-09-22T02:38:00Z</cp:lastPrinted>
  <dcterms:created xsi:type="dcterms:W3CDTF">2016-12-16T03:51:00Z</dcterms:created>
  <dcterms:modified xsi:type="dcterms:W3CDTF">2016-12-16T03:51:00Z</dcterms:modified>
</cp:coreProperties>
</file>